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580B" w14:textId="2E9F9F97" w:rsidR="003817A1" w:rsidRPr="00D81675" w:rsidRDefault="00A37BDE" w:rsidP="00D8167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37BDE">
        <w:rPr>
          <w:rFonts w:ascii="標楷體" w:eastAsia="標楷體" w:hAnsi="標楷體" w:hint="eastAsia"/>
          <w:b/>
          <w:sz w:val="36"/>
          <w:szCs w:val="36"/>
        </w:rPr>
        <w:t>2022中南美友邦經濟合作及商機考察團</w:t>
      </w:r>
      <w:r w:rsidR="004C0014">
        <w:rPr>
          <w:rFonts w:ascii="標楷體" w:eastAsia="標楷體" w:hAnsi="標楷體" w:hint="eastAsia"/>
          <w:b/>
          <w:sz w:val="36"/>
          <w:szCs w:val="36"/>
        </w:rPr>
        <w:t>(7/2-7/21)</w:t>
      </w:r>
    </w:p>
    <w:p w14:paraId="5B7F6C5F" w14:textId="77777777" w:rsidR="003817A1" w:rsidRPr="00761725" w:rsidRDefault="003817A1" w:rsidP="008A5065">
      <w:pPr>
        <w:jc w:val="center"/>
        <w:rPr>
          <w:rFonts w:eastAsia="標楷體" w:hAnsi="標楷體"/>
          <w:b/>
          <w:color w:val="000000"/>
          <w:sz w:val="28"/>
          <w:szCs w:val="28"/>
          <w:lang w:val="zh-TW"/>
        </w:rPr>
      </w:pPr>
      <w:r w:rsidRPr="00761725">
        <w:rPr>
          <w:rFonts w:eastAsia="標楷體" w:hAnsi="標楷體"/>
          <w:b/>
          <w:color w:val="000000"/>
          <w:sz w:val="28"/>
          <w:szCs w:val="28"/>
          <w:lang w:val="zh-TW"/>
        </w:rPr>
        <w:t>【</w:t>
      </w:r>
      <w:r w:rsidRPr="00761725">
        <w:rPr>
          <w:rFonts w:eastAsia="標楷體" w:hAnsi="標楷體"/>
          <w:b/>
          <w:sz w:val="28"/>
          <w:szCs w:val="28"/>
        </w:rPr>
        <w:t>報名表</w:t>
      </w:r>
      <w:r w:rsidRPr="00761725">
        <w:rPr>
          <w:rFonts w:eastAsia="標楷體" w:hAnsi="標楷體"/>
          <w:b/>
          <w:color w:val="000000"/>
          <w:sz w:val="28"/>
          <w:szCs w:val="28"/>
          <w:lang w:val="zh-TW"/>
        </w:rPr>
        <w:t>】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603"/>
        <w:gridCol w:w="123"/>
        <w:gridCol w:w="2712"/>
        <w:gridCol w:w="2268"/>
        <w:gridCol w:w="203"/>
        <w:gridCol w:w="2625"/>
      </w:tblGrid>
      <w:tr w:rsidR="003817A1" w:rsidRPr="006C171E" w14:paraId="32B7F14F" w14:textId="77777777" w:rsidTr="008B614B">
        <w:trPr>
          <w:trHeight w:val="576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233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/>
                <w:b/>
              </w:rPr>
              <w:t>姓名</w:t>
            </w:r>
          </w:p>
          <w:p w14:paraId="76F7589F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D3C3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中文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708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18BE7AAA" w14:textId="77777777" w:rsidTr="008B614B">
        <w:trPr>
          <w:trHeight w:val="506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E67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02EF" w14:textId="77777777" w:rsidR="003817A1" w:rsidRPr="003F2B98" w:rsidRDefault="003817A1" w:rsidP="0033672B">
            <w:pPr>
              <w:adjustRightInd w:val="0"/>
              <w:snapToGrid w:val="0"/>
              <w:rPr>
                <w:rFonts w:eastAsia="標楷體" w:hAnsi="標楷體"/>
              </w:rPr>
            </w:pPr>
            <w:r w:rsidRPr="00FC7656">
              <w:rPr>
                <w:rFonts w:eastAsia="標楷體" w:hAnsi="標楷體" w:hint="eastAsia"/>
              </w:rPr>
              <w:t>外</w:t>
            </w:r>
            <w:r>
              <w:rPr>
                <w:rFonts w:eastAsia="標楷體" w:hAnsi="標楷體" w:hint="eastAsia"/>
              </w:rPr>
              <w:t>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3251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F657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  <w:r w:rsidRPr="00FC7656">
              <w:rPr>
                <w:rFonts w:eastAsia="標楷體" w:hint="eastAsia"/>
              </w:rPr>
              <w:t>護照外文姓名拼音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21D4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012B4B34" w14:textId="77777777" w:rsidTr="008B614B">
        <w:trPr>
          <w:trHeight w:val="414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8B85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/>
                <w:b/>
              </w:rPr>
              <w:t>職稱</w:t>
            </w:r>
          </w:p>
          <w:p w14:paraId="38195D43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950D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中文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F906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410F9C4A" w14:textId="77777777" w:rsidTr="008B614B">
        <w:trPr>
          <w:trHeight w:val="421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C48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2E4F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英文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5E25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09644D6B" w14:textId="77777777" w:rsidTr="008B614B">
        <w:trPr>
          <w:trHeight w:val="41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9D79" w14:textId="77777777" w:rsidR="003817A1" w:rsidRDefault="003817A1" w:rsidP="0033672B">
            <w:pPr>
              <w:rPr>
                <w:rFonts w:eastAsia="標楷體" w:hAnsi="標楷體"/>
                <w:b/>
              </w:rPr>
            </w:pPr>
          </w:p>
          <w:p w14:paraId="0004F597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 w:hint="eastAsia"/>
                <w:b/>
              </w:rPr>
              <w:t>公司</w:t>
            </w:r>
            <w:r w:rsidRPr="00FC7656">
              <w:rPr>
                <w:rFonts w:eastAsia="標楷體" w:hAnsi="標楷體"/>
                <w:b/>
              </w:rPr>
              <w:t>名稱</w:t>
            </w:r>
          </w:p>
          <w:p w14:paraId="594E5208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53E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中文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2849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0C670975" w14:textId="77777777" w:rsidTr="008B614B">
        <w:trPr>
          <w:trHeight w:val="43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ADA1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654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英文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0A04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5CE64818" w14:textId="77777777" w:rsidTr="008B614B">
        <w:trPr>
          <w:trHeight w:val="38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459" w14:textId="77777777" w:rsidR="003817A1" w:rsidRDefault="003817A1" w:rsidP="0033672B">
            <w:pPr>
              <w:rPr>
                <w:rFonts w:eastAsia="標楷體" w:hAnsi="標楷體"/>
                <w:b/>
              </w:rPr>
            </w:pPr>
          </w:p>
          <w:p w14:paraId="77FC4908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/>
                <w:b/>
              </w:rPr>
              <w:t>地址</w:t>
            </w:r>
          </w:p>
          <w:p w14:paraId="248ABE08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F1C6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中文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3F6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5F6377AC" w14:textId="77777777" w:rsidTr="008B614B">
        <w:trPr>
          <w:trHeight w:val="13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B7DC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F0F" w14:textId="77777777" w:rsidR="003817A1" w:rsidRPr="00FC7656" w:rsidRDefault="003817A1" w:rsidP="0033672B">
            <w:pPr>
              <w:adjustRightInd w:val="0"/>
              <w:snapToGrid w:val="0"/>
              <w:rPr>
                <w:rFonts w:eastAsia="標楷體"/>
              </w:rPr>
            </w:pPr>
            <w:r w:rsidRPr="00FC7656">
              <w:rPr>
                <w:rFonts w:eastAsia="標楷體" w:hAnsi="標楷體"/>
              </w:rPr>
              <w:t>英文</w:t>
            </w:r>
          </w:p>
        </w:tc>
        <w:tc>
          <w:tcPr>
            <w:tcW w:w="7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3566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3817A1" w:rsidRPr="006C171E" w14:paraId="5577454A" w14:textId="77777777" w:rsidTr="008B614B">
        <w:trPr>
          <w:trHeight w:val="50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F7CD" w14:textId="77777777" w:rsidR="003817A1" w:rsidRPr="003F2B98" w:rsidRDefault="003817A1" w:rsidP="008B614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/>
                <w:b/>
              </w:rPr>
              <w:t>電話</w:t>
            </w:r>
            <w:r w:rsidRPr="00FC7656">
              <w:rPr>
                <w:rFonts w:eastAsia="標楷體"/>
                <w:b/>
              </w:rPr>
              <w:t xml:space="preserve">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FAE" w14:textId="77777777" w:rsidR="003817A1" w:rsidRPr="00FC7656" w:rsidRDefault="00091F30" w:rsidP="0033672B">
            <w:pPr>
              <w:rPr>
                <w:rFonts w:eastAsia="標楷體"/>
                <w:b/>
              </w:rPr>
            </w:pPr>
            <w:r>
              <w:rPr>
                <w:rFonts w:eastAsia="標楷體" w:hAnsi="標楷體" w:hint="eastAsia"/>
                <w:b/>
              </w:rPr>
              <w:t>手</w:t>
            </w:r>
            <w:r w:rsidR="003817A1" w:rsidRPr="00FC7656">
              <w:rPr>
                <w:rFonts w:eastAsia="標楷體" w:hAnsi="標楷體"/>
                <w:b/>
              </w:rPr>
              <w:t>機</w:t>
            </w:r>
          </w:p>
          <w:p w14:paraId="3FE1367E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6946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/>
                <w:b/>
              </w:rPr>
              <w:t>傳真</w:t>
            </w:r>
            <w:r w:rsidRPr="00FC7656">
              <w:rPr>
                <w:rFonts w:eastAsia="標楷體"/>
                <w:b/>
              </w:rPr>
              <w:t xml:space="preserve"> </w:t>
            </w:r>
          </w:p>
          <w:p w14:paraId="647772AD" w14:textId="77777777" w:rsidR="003817A1" w:rsidRPr="00FC7656" w:rsidRDefault="003817A1" w:rsidP="0033672B">
            <w:pPr>
              <w:rPr>
                <w:rFonts w:eastAsia="標楷體"/>
                <w:b/>
                <w:bCs/>
              </w:rPr>
            </w:pPr>
          </w:p>
        </w:tc>
      </w:tr>
      <w:tr w:rsidR="00091F30" w:rsidRPr="006C171E" w14:paraId="680138DB" w14:textId="77777777" w:rsidTr="008B614B">
        <w:trPr>
          <w:trHeight w:val="616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E0B" w14:textId="77777777" w:rsidR="00091F30" w:rsidRDefault="00091F30" w:rsidP="0033672B">
            <w:pPr>
              <w:rPr>
                <w:rFonts w:eastAsia="標楷體" w:hAnsi="標楷體"/>
                <w:b/>
              </w:rPr>
            </w:pPr>
            <w:r w:rsidRPr="00FC7656">
              <w:rPr>
                <w:rFonts w:eastAsia="標楷體" w:hAnsi="標楷體"/>
                <w:b/>
              </w:rPr>
              <w:t>電子郵件信箱</w:t>
            </w:r>
          </w:p>
          <w:p w14:paraId="284F76FF" w14:textId="77777777" w:rsidR="00091F30" w:rsidRPr="003F2B98" w:rsidRDefault="00091F30" w:rsidP="0033672B">
            <w:pPr>
              <w:rPr>
                <w:rFonts w:eastAsia="標楷體" w:hAnsi="標楷體"/>
                <w:b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6CD" w14:textId="77777777" w:rsidR="00091F30" w:rsidRPr="003F2B98" w:rsidRDefault="00C031D2" w:rsidP="008B614B">
            <w:pPr>
              <w:widowControl/>
              <w:spacing w:line="360" w:lineRule="auto"/>
              <w:jc w:val="both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公司網站</w:t>
            </w:r>
          </w:p>
        </w:tc>
      </w:tr>
      <w:tr w:rsidR="003817A1" w:rsidRPr="006C171E" w14:paraId="4E943DB2" w14:textId="77777777" w:rsidTr="008B614B">
        <w:trPr>
          <w:trHeight w:val="408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2737" w14:textId="77777777" w:rsidR="003817A1" w:rsidRDefault="00C031D2" w:rsidP="00C031D2">
            <w:pPr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公司營業項目</w:t>
            </w:r>
          </w:p>
          <w:p w14:paraId="1EC033E9" w14:textId="77777777" w:rsidR="00C031D2" w:rsidRPr="00FC7656" w:rsidRDefault="00C031D2" w:rsidP="00C031D2">
            <w:pPr>
              <w:rPr>
                <w:rFonts w:eastAsia="標楷體" w:hAnsi="標楷體"/>
                <w:b/>
              </w:rPr>
            </w:pPr>
          </w:p>
        </w:tc>
      </w:tr>
      <w:tr w:rsidR="003817A1" w:rsidRPr="006C171E" w14:paraId="7EE64159" w14:textId="77777777" w:rsidTr="008B614B">
        <w:trPr>
          <w:trHeight w:val="414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BD84" w14:textId="77777777" w:rsidR="003817A1" w:rsidRPr="00D81675" w:rsidRDefault="003817A1" w:rsidP="0033672B">
            <w:pPr>
              <w:rPr>
                <w:rFonts w:eastAsia="標楷體" w:hAnsi="標楷體"/>
                <w:b/>
              </w:rPr>
            </w:pPr>
            <w:r w:rsidRPr="00FC7656">
              <w:rPr>
                <w:rFonts w:eastAsia="標楷體" w:hAnsi="標楷體" w:hint="eastAsia"/>
                <w:b/>
              </w:rPr>
              <w:t>聯絡人</w:t>
            </w:r>
            <w:r w:rsidRPr="00042283">
              <w:rPr>
                <w:rFonts w:eastAsia="標楷體" w:hAnsi="標楷體" w:hint="eastAsia"/>
                <w:b/>
              </w:rPr>
              <w:t>姓名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 w:rsidR="00D81675">
              <w:rPr>
                <w:rFonts w:eastAsia="標楷體" w:hAnsi="標楷體" w:hint="eastAsia"/>
                <w:b/>
              </w:rPr>
              <w:t xml:space="preserve">              </w:t>
            </w:r>
            <w:r w:rsidRPr="00FC7656">
              <w:rPr>
                <w:rFonts w:eastAsia="標楷體" w:hAnsi="標楷體" w:hint="eastAsia"/>
              </w:rPr>
              <w:t>電話</w:t>
            </w:r>
            <w:r>
              <w:rPr>
                <w:rFonts w:eastAsia="標楷體" w:hAnsi="標楷體" w:hint="eastAsia"/>
                <w:b/>
              </w:rPr>
              <w:t>：</w:t>
            </w:r>
            <w:r w:rsidRPr="00FC7656">
              <w:rPr>
                <w:rFonts w:eastAsia="標楷體" w:hAnsi="標楷體" w:hint="eastAsia"/>
              </w:rPr>
              <w:t xml:space="preserve">                    </w:t>
            </w:r>
            <w:r>
              <w:rPr>
                <w:rFonts w:eastAsia="標楷體" w:hAnsi="標楷體" w:hint="eastAsia"/>
              </w:rPr>
              <w:t xml:space="preserve"> </w:t>
            </w:r>
            <w:r w:rsidRPr="00FC7656">
              <w:rPr>
                <w:rFonts w:eastAsia="標楷體" w:hAnsi="標楷體" w:hint="eastAsia"/>
              </w:rPr>
              <w:t>Email</w:t>
            </w:r>
            <w:r>
              <w:rPr>
                <w:rFonts w:eastAsia="標楷體" w:hAnsi="標楷體" w:hint="eastAsia"/>
                <w:b/>
              </w:rPr>
              <w:t>：</w:t>
            </w:r>
          </w:p>
        </w:tc>
      </w:tr>
      <w:tr w:rsidR="003817A1" w:rsidRPr="006C171E" w14:paraId="7BAA0709" w14:textId="77777777" w:rsidTr="008B614B">
        <w:trPr>
          <w:trHeight w:val="420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FB6" w14:textId="77777777" w:rsidR="003817A1" w:rsidRPr="00FC7656" w:rsidRDefault="003817A1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/>
                <w:b/>
              </w:rPr>
              <w:t>考察目的</w:t>
            </w:r>
            <w:r>
              <w:rPr>
                <w:rFonts w:eastAsia="標楷體" w:hAnsi="標楷體" w:hint="eastAsia"/>
                <w:b/>
              </w:rPr>
              <w:t xml:space="preserve">  </w:t>
            </w:r>
            <w:r w:rsidRPr="00FC7656">
              <w:rPr>
                <w:rFonts w:eastAsia="標楷體" w:hAnsi="標楷體" w:hint="eastAsia"/>
                <w:b/>
              </w:rPr>
              <w:t xml:space="preserve">     </w:t>
            </w:r>
            <w:r w:rsidRPr="00FC7656">
              <w:rPr>
                <w:rFonts w:eastAsia="標楷體"/>
              </w:rPr>
              <w:t xml:space="preserve">□ </w:t>
            </w:r>
            <w:r w:rsidRPr="00FC7656">
              <w:rPr>
                <w:rFonts w:eastAsia="標楷體" w:hAnsi="標楷體"/>
              </w:rPr>
              <w:t>拓銷</w:t>
            </w:r>
            <w:r w:rsidRPr="00FC765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  </w:t>
            </w:r>
            <w:r w:rsidRPr="00FC7656">
              <w:rPr>
                <w:rFonts w:eastAsia="標楷體"/>
              </w:rPr>
              <w:t xml:space="preserve">□ </w:t>
            </w:r>
            <w:r w:rsidRPr="00FC7656">
              <w:rPr>
                <w:rFonts w:eastAsia="標楷體" w:hAnsi="標楷體"/>
              </w:rPr>
              <w:t>採購</w:t>
            </w:r>
            <w:r w:rsidRPr="00FC7656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      </w:t>
            </w:r>
            <w:r w:rsidRPr="00FC7656">
              <w:rPr>
                <w:rFonts w:eastAsia="標楷體"/>
              </w:rPr>
              <w:t xml:space="preserve">□ </w:t>
            </w:r>
            <w:r w:rsidRPr="00FC7656">
              <w:rPr>
                <w:rFonts w:eastAsia="標楷體" w:hAnsi="標楷體"/>
              </w:rPr>
              <w:t>投資</w:t>
            </w:r>
            <w:r>
              <w:rPr>
                <w:rFonts w:eastAsia="標楷體" w:hAnsi="標楷體" w:hint="eastAsia"/>
              </w:rPr>
              <w:t xml:space="preserve">            </w:t>
            </w:r>
            <w:r w:rsidRPr="00FC7656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其他</w:t>
            </w:r>
          </w:p>
        </w:tc>
      </w:tr>
      <w:tr w:rsidR="00D81675" w:rsidRPr="006C171E" w14:paraId="14E28664" w14:textId="77777777" w:rsidTr="008B614B">
        <w:trPr>
          <w:trHeight w:val="837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004" w14:textId="77777777" w:rsidR="00D81675" w:rsidRPr="00D81675" w:rsidRDefault="00D81675" w:rsidP="0033672B">
            <w:pPr>
              <w:rPr>
                <w:rFonts w:eastAsia="標楷體"/>
                <w:b/>
              </w:rPr>
            </w:pPr>
            <w:r w:rsidRPr="00FC7656">
              <w:rPr>
                <w:rFonts w:eastAsia="標楷體" w:hAnsi="標楷體" w:hint="eastAsia"/>
                <w:b/>
              </w:rPr>
              <w:t>主要</w:t>
            </w:r>
            <w:r w:rsidRPr="00FC7656">
              <w:rPr>
                <w:rFonts w:eastAsia="標楷體" w:hAnsi="標楷體"/>
                <w:b/>
              </w:rPr>
              <w:t>產品</w:t>
            </w:r>
            <w:r>
              <w:rPr>
                <w:rFonts w:eastAsia="標楷體" w:hint="eastAsia"/>
                <w:b/>
              </w:rPr>
              <w:t xml:space="preserve"> </w:t>
            </w:r>
            <w:r w:rsidRPr="00FC7656">
              <w:rPr>
                <w:rFonts w:eastAsia="標楷體" w:hint="eastAsia"/>
                <w:b/>
              </w:rPr>
              <w:t>(</w:t>
            </w:r>
            <w:r w:rsidRPr="00FC7656">
              <w:rPr>
                <w:rFonts w:eastAsia="標楷體" w:hint="eastAsia"/>
                <w:b/>
              </w:rPr>
              <w:t>請填寫</w:t>
            </w:r>
            <w:r>
              <w:rPr>
                <w:rFonts w:eastAsia="標楷體" w:hint="eastAsia"/>
                <w:b/>
              </w:rPr>
              <w:t>中</w:t>
            </w:r>
            <w:r w:rsidRPr="00FC7656">
              <w:rPr>
                <w:rFonts w:eastAsia="標楷體" w:hint="eastAsia"/>
                <w:b/>
              </w:rPr>
              <w:t>英文品名，最多填寫五項，並提供該品名的</w:t>
            </w:r>
            <w:r w:rsidRPr="00FC7656">
              <w:rPr>
                <w:rFonts w:eastAsia="標楷體" w:hint="eastAsia"/>
                <w:b/>
              </w:rPr>
              <w:t>CCC Code)</w:t>
            </w:r>
          </w:p>
          <w:p w14:paraId="66250B15" w14:textId="77777777" w:rsidR="00D81675" w:rsidRDefault="00D81675" w:rsidP="0033672B">
            <w:pPr>
              <w:rPr>
                <w:rFonts w:eastAsia="標楷體"/>
                <w:bCs/>
              </w:rPr>
            </w:pPr>
          </w:p>
          <w:p w14:paraId="36271878" w14:textId="77777777" w:rsidR="00D81675" w:rsidRPr="00FC7656" w:rsidRDefault="00D81675" w:rsidP="0033672B">
            <w:pPr>
              <w:rPr>
                <w:rFonts w:eastAsia="標楷體"/>
                <w:bCs/>
              </w:rPr>
            </w:pPr>
          </w:p>
        </w:tc>
      </w:tr>
      <w:tr w:rsidR="00D81675" w:rsidRPr="006C171E" w14:paraId="32825AA2" w14:textId="77777777" w:rsidTr="008B614B">
        <w:trPr>
          <w:trHeight w:val="560"/>
        </w:trPr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927" w14:textId="77777777" w:rsidR="00D81675" w:rsidRPr="00D81675" w:rsidRDefault="00D81675" w:rsidP="0033672B">
            <w:pPr>
              <w:spacing w:afterLines="50" w:after="120"/>
              <w:rPr>
                <w:rFonts w:eastAsia="標楷體"/>
                <w:b/>
              </w:rPr>
            </w:pPr>
            <w:r w:rsidRPr="00905FB5">
              <w:rPr>
                <w:rFonts w:eastAsia="標楷體" w:hAnsi="標楷體"/>
                <w:b/>
              </w:rPr>
              <w:t>護照號碼</w:t>
            </w:r>
          </w:p>
        </w:tc>
        <w:tc>
          <w:tcPr>
            <w:tcW w:w="5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AA4E" w14:textId="77777777" w:rsidR="00D81675" w:rsidRPr="00D81675" w:rsidRDefault="00D81675" w:rsidP="00D81675">
            <w:pPr>
              <w:spacing w:afterLines="50" w:after="120"/>
              <w:rPr>
                <w:rFonts w:eastAsia="標楷體"/>
                <w:b/>
              </w:rPr>
            </w:pPr>
            <w:r w:rsidRPr="00905FB5">
              <w:rPr>
                <w:rFonts w:eastAsia="標楷體" w:hint="eastAsia"/>
                <w:b/>
              </w:rPr>
              <w:t>護照</w:t>
            </w:r>
            <w:r w:rsidRPr="00905FB5">
              <w:rPr>
                <w:rFonts w:eastAsia="標楷體" w:hAnsi="標楷體"/>
                <w:b/>
              </w:rPr>
              <w:t>有效日期</w:t>
            </w:r>
            <w:r w:rsidRPr="00905FB5">
              <w:rPr>
                <w:rFonts w:eastAsia="標楷體" w:hAnsi="標楷體" w:hint="eastAsia"/>
                <w:b/>
              </w:rPr>
              <w:t>:</w:t>
            </w:r>
            <w:r w:rsidRPr="00905FB5">
              <w:rPr>
                <w:rFonts w:eastAsia="標楷體" w:hAnsi="標楷體"/>
                <w:b/>
              </w:rPr>
              <w:t>至</w:t>
            </w:r>
            <w:r>
              <w:rPr>
                <w:rFonts w:eastAsia="標楷體" w:hAnsi="標楷體" w:hint="eastAsia"/>
                <w:b/>
              </w:rPr>
              <w:t>：</w:t>
            </w:r>
            <w:r w:rsidRPr="00905FB5">
              <w:rPr>
                <w:rFonts w:eastAsia="標楷體"/>
                <w:b/>
              </w:rPr>
              <w:t xml:space="preserve">   </w:t>
            </w:r>
            <w:r w:rsidRPr="00905FB5">
              <w:rPr>
                <w:rFonts w:eastAsia="標楷體" w:hAnsi="標楷體"/>
                <w:b/>
              </w:rPr>
              <w:t>年</w:t>
            </w:r>
            <w:r w:rsidRPr="00905FB5">
              <w:rPr>
                <w:rFonts w:eastAsia="標楷體"/>
                <w:b/>
              </w:rPr>
              <w:t xml:space="preserve">   </w:t>
            </w:r>
            <w:r w:rsidRPr="00905FB5">
              <w:rPr>
                <w:rFonts w:eastAsia="標楷體" w:hAnsi="標楷體"/>
                <w:b/>
              </w:rPr>
              <w:t>月</w:t>
            </w:r>
            <w:r w:rsidRPr="00905FB5">
              <w:rPr>
                <w:rFonts w:eastAsia="標楷體"/>
                <w:b/>
              </w:rPr>
              <w:t xml:space="preserve">  </w:t>
            </w:r>
            <w:r w:rsidRPr="00905FB5">
              <w:rPr>
                <w:rFonts w:ascii="標楷體" w:eastAsia="標楷體" w:hAnsi="標楷體"/>
                <w:b/>
              </w:rPr>
              <w:t xml:space="preserve"> </w:t>
            </w:r>
            <w:r w:rsidRPr="00905FB5">
              <w:rPr>
                <w:rFonts w:ascii="標楷體" w:eastAsia="標楷體" w:hAnsi="標楷體" w:cs="新細明體" w:hint="eastAsia"/>
                <w:b/>
              </w:rPr>
              <w:t>日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3B5" w14:textId="77777777" w:rsidR="00D81675" w:rsidRPr="00D81675" w:rsidRDefault="00D81675" w:rsidP="00D81675">
            <w:pPr>
              <w:spacing w:afterLines="50" w:after="120"/>
              <w:rPr>
                <w:rFonts w:eastAsia="標楷體"/>
                <w:b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出生</w:t>
            </w:r>
            <w:r w:rsidRPr="00905FB5">
              <w:rPr>
                <w:rFonts w:ascii="標楷體" w:eastAsia="標楷體" w:hAnsi="標楷體" w:cs="新細明體" w:hint="eastAsia"/>
                <w:b/>
              </w:rPr>
              <w:t>日</w:t>
            </w:r>
            <w:r>
              <w:rPr>
                <w:rFonts w:ascii="標楷體" w:eastAsia="標楷體" w:hAnsi="標楷體" w:cs="新細明體" w:hint="eastAsia"/>
                <w:b/>
              </w:rPr>
              <w:t>期</w:t>
            </w:r>
          </w:p>
        </w:tc>
      </w:tr>
      <w:tr w:rsidR="003817A1" w:rsidRPr="006C171E" w14:paraId="68E989BD" w14:textId="77777777" w:rsidTr="008B614B">
        <w:trPr>
          <w:trHeight w:val="659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D78F" w14:textId="77777777" w:rsidR="003817A1" w:rsidRDefault="003817A1" w:rsidP="0033672B">
            <w:pPr>
              <w:rPr>
                <w:rFonts w:eastAsia="標楷體" w:hAnsi="標楷體"/>
                <w:b/>
              </w:rPr>
            </w:pPr>
            <w:r w:rsidRPr="006D7B2F">
              <w:rPr>
                <w:rFonts w:ascii="標楷體" w:eastAsia="標楷體" w:hAnsi="標楷體" w:hint="eastAsia"/>
                <w:b/>
              </w:rPr>
              <w:t>飲食禁忌</w:t>
            </w:r>
          </w:p>
          <w:p w14:paraId="05E97992" w14:textId="77777777" w:rsidR="003817A1" w:rsidRPr="006D7B2F" w:rsidRDefault="003817A1" w:rsidP="0033672B">
            <w:pPr>
              <w:rPr>
                <w:rFonts w:ascii="標楷體" w:eastAsia="標楷體" w:hAnsi="標楷體"/>
                <w:b/>
              </w:rPr>
            </w:pPr>
          </w:p>
        </w:tc>
      </w:tr>
      <w:tr w:rsidR="00D81675" w:rsidRPr="006C171E" w14:paraId="23B43593" w14:textId="77777777" w:rsidTr="008B614B">
        <w:trPr>
          <w:trHeight w:val="659"/>
        </w:trPr>
        <w:tc>
          <w:tcPr>
            <w:tcW w:w="10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FE3C" w14:textId="77777777" w:rsidR="00D81675" w:rsidRPr="00D81675" w:rsidRDefault="00D81675" w:rsidP="00D81675">
            <w:pPr>
              <w:rPr>
                <w:rFonts w:eastAsia="標楷體"/>
                <w:b/>
              </w:rPr>
            </w:pPr>
            <w:r w:rsidRPr="00D81675">
              <w:rPr>
                <w:rFonts w:eastAsia="標楷體" w:hint="eastAsia"/>
                <w:b/>
              </w:rPr>
              <w:t>訂購機票及訂房相關事宜</w:t>
            </w:r>
          </w:p>
          <w:p w14:paraId="18073730" w14:textId="77777777" w:rsidR="00D81675" w:rsidRPr="00D81675" w:rsidRDefault="00D81675" w:rsidP="00D81675">
            <w:pPr>
              <w:rPr>
                <w:rFonts w:eastAsia="標楷體"/>
                <w:b/>
              </w:rPr>
            </w:pPr>
            <w:r w:rsidRPr="00D81675">
              <w:rPr>
                <w:rFonts w:eastAsia="標楷體" w:hint="eastAsia"/>
                <w:b/>
              </w:rPr>
              <w:t xml:space="preserve">1.  </w:t>
            </w:r>
            <w:r w:rsidRPr="00D81675">
              <w:rPr>
                <w:rFonts w:eastAsia="標楷體" w:hint="eastAsia"/>
                <w:b/>
              </w:rPr>
              <w:t>□</w:t>
            </w:r>
            <w:r w:rsidRPr="00D81675">
              <w:rPr>
                <w:rFonts w:eastAsia="標楷體" w:hint="eastAsia"/>
                <w:b/>
              </w:rPr>
              <w:t xml:space="preserve"> </w:t>
            </w:r>
            <w:r w:rsidRPr="00D81675">
              <w:rPr>
                <w:rFonts w:eastAsia="標楷體" w:hint="eastAsia"/>
                <w:b/>
              </w:rPr>
              <w:t>委託本會所指定之旅行社辦理</w:t>
            </w:r>
            <w:r w:rsidRPr="00D81675">
              <w:rPr>
                <w:rFonts w:eastAsia="標楷體" w:hint="eastAsia"/>
                <w:b/>
              </w:rPr>
              <w:t>/</w:t>
            </w:r>
            <w:r w:rsidRPr="00D81675">
              <w:rPr>
                <w:rFonts w:eastAsia="標楷體" w:hint="eastAsia"/>
                <w:b/>
              </w:rPr>
              <w:t>訂房</w:t>
            </w:r>
            <w:r w:rsidRPr="00D81675">
              <w:rPr>
                <w:rFonts w:eastAsia="標楷體" w:hint="eastAsia"/>
                <w:b/>
              </w:rPr>
              <w:t xml:space="preserve">: </w:t>
            </w:r>
            <w:r w:rsidRPr="00D81675">
              <w:rPr>
                <w:rFonts w:eastAsia="標楷體" w:hint="eastAsia"/>
                <w:b/>
              </w:rPr>
              <w:t>□單人房</w:t>
            </w:r>
            <w:r w:rsidRPr="00D81675">
              <w:rPr>
                <w:rFonts w:eastAsia="標楷體" w:hint="eastAsia"/>
                <w:b/>
              </w:rPr>
              <w:t xml:space="preserve">   </w:t>
            </w:r>
            <w:r w:rsidRPr="00D81675">
              <w:rPr>
                <w:rFonts w:eastAsia="標楷體" w:hint="eastAsia"/>
                <w:b/>
              </w:rPr>
              <w:t>□雙人房</w:t>
            </w:r>
          </w:p>
          <w:p w14:paraId="67DCFBC9" w14:textId="77777777" w:rsidR="00D81675" w:rsidRPr="006D7B2F" w:rsidRDefault="00D81675" w:rsidP="00D81675">
            <w:pPr>
              <w:rPr>
                <w:rFonts w:ascii="標楷體" w:eastAsia="標楷體" w:hAnsi="標楷體"/>
                <w:b/>
              </w:rPr>
            </w:pPr>
            <w:r w:rsidRPr="00D81675">
              <w:rPr>
                <w:rFonts w:eastAsia="標楷體" w:hint="eastAsia"/>
                <w:b/>
              </w:rPr>
              <w:t xml:space="preserve">2.  </w:t>
            </w:r>
            <w:r w:rsidRPr="00D81675">
              <w:rPr>
                <w:rFonts w:eastAsia="標楷體" w:hint="eastAsia"/>
                <w:b/>
              </w:rPr>
              <w:t>□</w:t>
            </w:r>
            <w:r w:rsidRPr="00D81675">
              <w:rPr>
                <w:rFonts w:eastAsia="標楷體" w:hint="eastAsia"/>
                <w:b/>
              </w:rPr>
              <w:t xml:space="preserve"> </w:t>
            </w:r>
            <w:r w:rsidRPr="00D81675">
              <w:rPr>
                <w:rFonts w:eastAsia="標楷體" w:hint="eastAsia"/>
                <w:b/>
              </w:rPr>
              <w:t>自理</w:t>
            </w:r>
          </w:p>
        </w:tc>
      </w:tr>
      <w:tr w:rsidR="003817A1" w:rsidRPr="00A37BDE" w14:paraId="4E539619" w14:textId="77777777" w:rsidTr="008B614B">
        <w:trPr>
          <w:trHeight w:val="913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FCED" w14:textId="77777777" w:rsidR="003817A1" w:rsidRPr="005B4629" w:rsidRDefault="003817A1" w:rsidP="0033672B">
            <w:pPr>
              <w:spacing w:line="520" w:lineRule="exact"/>
              <w:ind w:left="320" w:hangingChars="100" w:hanging="320"/>
              <w:rPr>
                <w:rFonts w:eastAsia="標楷體"/>
              </w:rPr>
            </w:pPr>
            <w:r w:rsidRPr="009659BE">
              <w:rPr>
                <w:rFonts w:eastAsia="標楷體"/>
                <w:sz w:val="32"/>
                <w:szCs w:val="32"/>
              </w:rPr>
              <w:t xml:space="preserve"> </w:t>
            </w:r>
            <w:r w:rsidRPr="005B4629">
              <w:rPr>
                <w:rFonts w:eastAsia="標楷體" w:hAnsi="標楷體"/>
              </w:rPr>
              <w:t>備註</w:t>
            </w:r>
          </w:p>
        </w:tc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F69A" w14:textId="02A4A79A" w:rsidR="003817A1" w:rsidRDefault="003817A1" w:rsidP="0033672B">
            <w:pPr>
              <w:widowControl/>
              <w:ind w:left="280" w:hangingChars="100" w:hanging="280"/>
              <w:rPr>
                <w:rFonts w:eastAsia="標楷體" w:hAnsi="標楷體"/>
              </w:rPr>
            </w:pPr>
            <w:r w:rsidRPr="00A43503">
              <w:rPr>
                <w:rFonts w:eastAsia="標楷體"/>
                <w:sz w:val="28"/>
                <w:szCs w:val="28"/>
              </w:rPr>
              <w:t>1</w:t>
            </w:r>
            <w:r w:rsidRPr="008857F2">
              <w:rPr>
                <w:rFonts w:eastAsia="標楷體"/>
              </w:rPr>
              <w:t>.</w:t>
            </w:r>
            <w:proofErr w:type="gramStart"/>
            <w:r w:rsidRPr="008857F2">
              <w:rPr>
                <w:rFonts w:eastAsia="標楷體" w:hint="eastAsia"/>
              </w:rPr>
              <w:t>鑑</w:t>
            </w:r>
            <w:proofErr w:type="gramEnd"/>
            <w:r w:rsidRPr="008857F2">
              <w:rPr>
                <w:rFonts w:eastAsia="標楷體" w:hint="eastAsia"/>
              </w:rPr>
              <w:t>於工作時程緊湊，</w:t>
            </w:r>
            <w:r w:rsidRPr="008857F2">
              <w:rPr>
                <w:rFonts w:eastAsia="標楷體" w:hAnsi="標楷體"/>
              </w:rPr>
              <w:t>請將報名表</w:t>
            </w:r>
            <w:r w:rsidRPr="008857F2">
              <w:rPr>
                <w:rFonts w:eastAsia="標楷體" w:hint="eastAsia"/>
              </w:rPr>
              <w:t>於</w:t>
            </w:r>
            <w:r w:rsidRPr="008857F2">
              <w:rPr>
                <w:rFonts w:eastAsia="標楷體" w:hint="eastAsia"/>
              </w:rPr>
              <w:t>1</w:t>
            </w:r>
            <w:r w:rsidR="00A37BDE">
              <w:rPr>
                <w:rFonts w:eastAsia="標楷體"/>
              </w:rPr>
              <w:t>11</w:t>
            </w:r>
            <w:r w:rsidRPr="008857F2">
              <w:rPr>
                <w:rFonts w:eastAsia="標楷體" w:hint="eastAsia"/>
              </w:rPr>
              <w:t>年</w:t>
            </w:r>
            <w:r w:rsidR="00A37BDE">
              <w:rPr>
                <w:rFonts w:eastAsia="標楷體"/>
              </w:rPr>
              <w:t>6</w:t>
            </w:r>
            <w:r w:rsidRPr="008857F2">
              <w:rPr>
                <w:rFonts w:eastAsia="標楷體" w:hint="eastAsia"/>
              </w:rPr>
              <w:t>月</w:t>
            </w:r>
            <w:r w:rsidR="00A37BDE">
              <w:rPr>
                <w:rFonts w:eastAsia="標楷體"/>
              </w:rPr>
              <w:t>7</w:t>
            </w:r>
            <w:r w:rsidRPr="008857F2">
              <w:rPr>
                <w:rFonts w:eastAsia="標楷體" w:hint="eastAsia"/>
              </w:rPr>
              <w:t>日前</w:t>
            </w:r>
            <w:r w:rsidRPr="008857F2">
              <w:rPr>
                <w:rFonts w:eastAsia="標楷體" w:hAnsi="標楷體"/>
              </w:rPr>
              <w:t>填妥</w:t>
            </w:r>
            <w:r w:rsidRPr="008857F2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並</w:t>
            </w:r>
            <w:r w:rsidRPr="008857F2">
              <w:rPr>
                <w:rFonts w:eastAsia="標楷體" w:hAnsi="標楷體" w:hint="eastAsia"/>
              </w:rPr>
              <w:t>連同</w:t>
            </w:r>
            <w:r>
              <w:rPr>
                <w:rFonts w:eastAsia="標楷體" w:hAnsi="標楷體" w:hint="eastAsia"/>
              </w:rPr>
              <w:t>大頭照及護照影本各</w:t>
            </w:r>
            <w:proofErr w:type="gramStart"/>
            <w:r>
              <w:rPr>
                <w:rFonts w:eastAsia="標楷體" w:hAnsi="標楷體" w:hint="eastAsia"/>
              </w:rPr>
              <w:t>乙份</w:t>
            </w:r>
            <w:r w:rsidRPr="008857F2">
              <w:rPr>
                <w:rFonts w:eastAsia="標楷體" w:hAnsi="標楷體" w:hint="eastAsia"/>
              </w:rPr>
              <w:t>擲回</w:t>
            </w:r>
            <w:proofErr w:type="gramEnd"/>
            <w:r w:rsidRPr="008857F2">
              <w:rPr>
                <w:rFonts w:eastAsia="標楷體" w:hAnsi="標楷體" w:hint="eastAsia"/>
              </w:rPr>
              <w:t>本</w:t>
            </w:r>
            <w:proofErr w:type="gramStart"/>
            <w:r w:rsidRPr="008857F2">
              <w:rPr>
                <w:rFonts w:eastAsia="標楷體" w:hAnsi="標楷體" w:hint="eastAsia"/>
              </w:rPr>
              <w:t>會彙辦</w:t>
            </w:r>
            <w:proofErr w:type="gramEnd"/>
            <w:r w:rsidRPr="008857F2">
              <w:rPr>
                <w:rFonts w:ascii="標楷體" w:eastAsia="標楷體" w:hAnsi="標楷體" w:hint="eastAsia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eastAsia="標楷體" w:hAnsi="標楷體" w:hint="eastAsia"/>
              </w:rPr>
              <w:t>照片謹供製作團員名冊使用</w:t>
            </w:r>
            <w:r>
              <w:rPr>
                <w:rFonts w:eastAsia="標楷體" w:hAnsi="標楷體" w:hint="eastAsia"/>
              </w:rPr>
              <w:t>)</w:t>
            </w:r>
            <w:r w:rsidRPr="008857F2">
              <w:rPr>
                <w:rFonts w:eastAsia="標楷體" w:hAnsi="標楷體" w:hint="eastAsia"/>
              </w:rPr>
              <w:t xml:space="preserve"> </w:t>
            </w:r>
          </w:p>
          <w:p w14:paraId="4DB73801" w14:textId="77777777" w:rsidR="003817A1" w:rsidRDefault="003817A1" w:rsidP="0033672B">
            <w:pPr>
              <w:widowControl/>
              <w:ind w:left="240" w:hangingChars="100" w:hanging="2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>
              <w:rPr>
                <w:rFonts w:eastAsia="標楷體" w:hAnsi="標楷體" w:hint="eastAsia"/>
              </w:rPr>
              <w:t>簽證相關資訊：</w:t>
            </w:r>
          </w:p>
          <w:p w14:paraId="6D0C3F8E" w14:textId="626D2B7E" w:rsidR="003817A1" w:rsidRDefault="003817A1" w:rsidP="0033672B">
            <w:pPr>
              <w:widowControl/>
              <w:ind w:leftChars="100" w:left="2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宏都拉斯</w:t>
            </w:r>
            <w:r w:rsidR="00A37BDE">
              <w:rPr>
                <w:rFonts w:eastAsia="標楷體" w:hAnsi="標楷體" w:hint="eastAsia"/>
              </w:rPr>
              <w:t>：</w:t>
            </w:r>
            <w:r w:rsidRPr="00B102C5">
              <w:rPr>
                <w:rFonts w:eastAsia="標楷體" w:hAnsi="標楷體" w:hint="eastAsia"/>
              </w:rPr>
              <w:t>我國人</w:t>
            </w:r>
            <w:r w:rsidRPr="008859AD">
              <w:rPr>
                <w:rFonts w:eastAsia="標楷體" w:hAnsi="標楷體" w:hint="eastAsia"/>
              </w:rPr>
              <w:t>享有</w:t>
            </w:r>
            <w:r w:rsidRPr="008859AD">
              <w:rPr>
                <w:rFonts w:eastAsia="標楷體" w:hAnsi="標楷體" w:hint="eastAsia"/>
              </w:rPr>
              <w:t xml:space="preserve"> 90 </w:t>
            </w:r>
            <w:r w:rsidRPr="008859AD">
              <w:rPr>
                <w:rFonts w:eastAsia="標楷體" w:hAnsi="標楷體" w:hint="eastAsia"/>
              </w:rPr>
              <w:t>天免簽證</w:t>
            </w:r>
            <w:r>
              <w:rPr>
                <w:rFonts w:eastAsia="標楷體" w:hAnsi="標楷體" w:hint="eastAsia"/>
              </w:rPr>
              <w:t>。</w:t>
            </w:r>
          </w:p>
          <w:p w14:paraId="112A7045" w14:textId="2421C555" w:rsidR="00244BEE" w:rsidRPr="00244BEE" w:rsidRDefault="00244BEE" w:rsidP="0033672B">
            <w:pPr>
              <w:widowControl/>
              <w:ind w:leftChars="100" w:left="24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瓜地馬拉：</w:t>
            </w:r>
            <w:r w:rsidRPr="008859AD">
              <w:rPr>
                <w:rFonts w:eastAsia="標楷體" w:hAnsi="標楷體" w:hint="eastAsia"/>
              </w:rPr>
              <w:t>持中華民國</w:t>
            </w:r>
            <w:proofErr w:type="gramStart"/>
            <w:r w:rsidRPr="008859AD">
              <w:rPr>
                <w:rFonts w:eastAsia="標楷體" w:hAnsi="標楷體" w:hint="eastAsia"/>
              </w:rPr>
              <w:t>護照入瓜國</w:t>
            </w:r>
            <w:proofErr w:type="gramEnd"/>
            <w:r w:rsidRPr="008859AD">
              <w:rPr>
                <w:rFonts w:eastAsia="標楷體" w:hAnsi="標楷體" w:hint="eastAsia"/>
              </w:rPr>
              <w:t>無需辦理簽證，可停留</w:t>
            </w:r>
            <w:r w:rsidRPr="008859AD">
              <w:rPr>
                <w:rFonts w:eastAsia="標楷體" w:hAnsi="標楷體" w:hint="eastAsia"/>
              </w:rPr>
              <w:t xml:space="preserve"> 30 </w:t>
            </w:r>
            <w:r w:rsidRPr="008859AD">
              <w:rPr>
                <w:rFonts w:eastAsia="標楷體" w:hAnsi="標楷體" w:hint="eastAsia"/>
              </w:rPr>
              <w:t>天至</w:t>
            </w:r>
            <w:r w:rsidRPr="008859AD">
              <w:rPr>
                <w:rFonts w:eastAsia="標楷體" w:hAnsi="標楷體" w:hint="eastAsia"/>
              </w:rPr>
              <w:t xml:space="preserve"> 90 </w:t>
            </w:r>
            <w:r w:rsidRPr="008859AD">
              <w:rPr>
                <w:rFonts w:eastAsia="標楷體" w:hAnsi="標楷體" w:hint="eastAsia"/>
              </w:rPr>
              <w:t>天</w:t>
            </w:r>
            <w:r>
              <w:rPr>
                <w:rFonts w:eastAsia="標楷體" w:hAnsi="標楷體" w:hint="eastAsia"/>
              </w:rPr>
              <w:t>。</w:t>
            </w:r>
          </w:p>
          <w:p w14:paraId="3238F362" w14:textId="34A354D8" w:rsidR="00497EE4" w:rsidRDefault="00A37BDE" w:rsidP="00A37BDE">
            <w:pPr>
              <w:widowControl/>
              <w:ind w:leftChars="100" w:left="1440" w:hangingChars="500" w:hanging="120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巴拉圭：</w:t>
            </w:r>
            <w:r w:rsidR="003817A1" w:rsidRPr="008859AD">
              <w:rPr>
                <w:rFonts w:eastAsia="標楷體" w:hAnsi="標楷體" w:hint="eastAsia"/>
              </w:rPr>
              <w:t>持中華民國護照</w:t>
            </w:r>
            <w:r w:rsidR="003817A1">
              <w:rPr>
                <w:rFonts w:eastAsia="標楷體" w:hAnsi="標楷體" w:hint="eastAsia"/>
              </w:rPr>
              <w:t>入</w:t>
            </w:r>
            <w:r w:rsidR="00244BEE">
              <w:rPr>
                <w:rFonts w:eastAsia="標楷體" w:hAnsi="標楷體" w:hint="eastAsia"/>
              </w:rPr>
              <w:t>巴拉圭</w:t>
            </w:r>
            <w:r w:rsidR="00244BEE" w:rsidRPr="00244BEE">
              <w:rPr>
                <w:rFonts w:eastAsia="標楷體" w:hAnsi="標楷體" w:hint="eastAsia"/>
              </w:rPr>
              <w:t>，在每次不得超過</w:t>
            </w:r>
            <w:r w:rsidR="00244BEE" w:rsidRPr="00244BEE">
              <w:rPr>
                <w:rFonts w:eastAsia="標楷體" w:hAnsi="標楷體" w:hint="eastAsia"/>
              </w:rPr>
              <w:t>90</w:t>
            </w:r>
            <w:r w:rsidR="00244BEE" w:rsidRPr="00244BEE">
              <w:rPr>
                <w:rFonts w:eastAsia="標楷體" w:hAnsi="標楷體" w:hint="eastAsia"/>
              </w:rPr>
              <w:t>天之情況下，無需辦理簽證</w:t>
            </w:r>
            <w:r w:rsidR="003817A1" w:rsidRPr="008859AD">
              <w:rPr>
                <w:rFonts w:eastAsia="標楷體" w:hAnsi="標楷體" w:hint="eastAsia"/>
              </w:rPr>
              <w:t>。</w:t>
            </w:r>
          </w:p>
          <w:p w14:paraId="78FAB26A" w14:textId="528BBC40" w:rsidR="00362B4F" w:rsidRPr="00497EE4" w:rsidRDefault="00362B4F" w:rsidP="00362B4F">
            <w:pPr>
              <w:widowControl/>
              <w:rPr>
                <w:rFonts w:eastAsia="標楷體" w:hAnsi="標楷體"/>
              </w:rPr>
            </w:pPr>
            <w:r w:rsidRPr="00A37BDE">
              <w:rPr>
                <w:rFonts w:eastAsia="標楷體" w:hint="eastAsia"/>
              </w:rPr>
              <w:t>3</w:t>
            </w:r>
            <w:r w:rsidRPr="00A37BDE">
              <w:rPr>
                <w:rFonts w:eastAsia="標楷體"/>
              </w:rPr>
              <w:t>.</w:t>
            </w:r>
            <w:r w:rsidRPr="00600BB8">
              <w:rPr>
                <w:rFonts w:eastAsia="標楷體" w:hint="eastAsia"/>
                <w:b/>
                <w:bCs/>
                <w:u w:val="single"/>
              </w:rPr>
              <w:t>本考察團為防範全球</w:t>
            </w:r>
            <w:proofErr w:type="gramStart"/>
            <w:r w:rsidRPr="00600BB8">
              <w:rPr>
                <w:rFonts w:eastAsia="標楷體" w:hint="eastAsia"/>
                <w:b/>
                <w:bCs/>
                <w:u w:val="single"/>
              </w:rPr>
              <w:t>新冠肺炎疫</w:t>
            </w:r>
            <w:proofErr w:type="gramEnd"/>
            <w:r w:rsidRPr="00600BB8">
              <w:rPr>
                <w:rFonts w:eastAsia="標楷體" w:hint="eastAsia"/>
                <w:b/>
                <w:bCs/>
                <w:u w:val="single"/>
              </w:rPr>
              <w:t>情，團員須完整施打三劑疫苗</w:t>
            </w:r>
          </w:p>
          <w:p w14:paraId="4DDDBAC9" w14:textId="56D1173B" w:rsidR="003817A1" w:rsidRPr="00A37BDE" w:rsidRDefault="00362B4F" w:rsidP="0033672B">
            <w:pPr>
              <w:widowControl/>
              <w:ind w:left="240" w:hangingChars="100" w:hanging="24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</w:rPr>
              <w:t>4</w:t>
            </w:r>
            <w:r w:rsidRPr="00A37BDE">
              <w:rPr>
                <w:rFonts w:eastAsia="標楷體"/>
              </w:rPr>
              <w:t>.</w:t>
            </w:r>
            <w:r w:rsidR="003817A1" w:rsidRPr="008857F2">
              <w:rPr>
                <w:rFonts w:eastAsia="標楷體" w:hAnsi="標楷體"/>
              </w:rPr>
              <w:t>本案承辦人</w:t>
            </w:r>
            <w:r w:rsidR="003817A1" w:rsidRPr="008857F2">
              <w:rPr>
                <w:rFonts w:eastAsia="標楷體" w:hint="eastAsia"/>
              </w:rPr>
              <w:t>聯絡電話</w:t>
            </w:r>
            <w:r w:rsidR="003817A1" w:rsidRPr="00A37BDE">
              <w:rPr>
                <w:rFonts w:eastAsia="標楷體" w:hint="eastAsia"/>
              </w:rPr>
              <w:t>：</w:t>
            </w:r>
            <w:r w:rsidR="003817A1" w:rsidRPr="00A37BDE">
              <w:rPr>
                <w:rFonts w:eastAsia="標楷體" w:hint="eastAsia"/>
              </w:rPr>
              <w:t>02-25288833</w:t>
            </w:r>
            <w:r w:rsidR="003817A1" w:rsidRPr="008857F2">
              <w:rPr>
                <w:rFonts w:eastAsia="標楷體" w:hint="eastAsia"/>
              </w:rPr>
              <w:t>轉</w:t>
            </w:r>
            <w:r w:rsidR="003817A1" w:rsidRPr="00A37BDE">
              <w:rPr>
                <w:rFonts w:eastAsia="標楷體" w:hint="eastAsia"/>
              </w:rPr>
              <w:t>3</w:t>
            </w:r>
            <w:r w:rsidR="00A37BDE" w:rsidRPr="00A37BDE">
              <w:rPr>
                <w:rFonts w:eastAsia="標楷體"/>
              </w:rPr>
              <w:t>2</w:t>
            </w:r>
            <w:r w:rsidR="00A37BDE">
              <w:rPr>
                <w:rFonts w:eastAsia="標楷體" w:hint="eastAsia"/>
              </w:rPr>
              <w:t>莊</w:t>
            </w:r>
            <w:r w:rsidR="003817A1">
              <w:rPr>
                <w:rFonts w:eastAsia="標楷體" w:hint="eastAsia"/>
              </w:rPr>
              <w:t>小姐</w:t>
            </w:r>
            <w:r w:rsidR="00A37BDE">
              <w:rPr>
                <w:rFonts w:eastAsia="標楷體" w:hint="eastAsia"/>
              </w:rPr>
              <w:t>、轉</w:t>
            </w:r>
            <w:r w:rsidR="00A37BDE" w:rsidRPr="00A37BDE">
              <w:rPr>
                <w:rFonts w:eastAsia="標楷體" w:hint="eastAsia"/>
              </w:rPr>
              <w:t>3</w:t>
            </w:r>
            <w:r w:rsidR="007A7321">
              <w:rPr>
                <w:rFonts w:eastAsia="標楷體" w:hint="eastAsia"/>
              </w:rPr>
              <w:t>1</w:t>
            </w:r>
            <w:r w:rsidR="00A37BDE">
              <w:rPr>
                <w:rFonts w:eastAsia="標楷體" w:hint="eastAsia"/>
              </w:rPr>
              <w:t>吳先生</w:t>
            </w:r>
            <w:r w:rsidR="003817A1" w:rsidRPr="00A37BDE">
              <w:rPr>
                <w:rFonts w:eastAsia="標楷體" w:hAnsi="標楷體" w:hint="eastAsia"/>
              </w:rPr>
              <w:t>；</w:t>
            </w:r>
            <w:r w:rsidR="003817A1" w:rsidRPr="008857F2">
              <w:rPr>
                <w:rFonts w:eastAsia="標楷體" w:hint="eastAsia"/>
              </w:rPr>
              <w:t>傳真</w:t>
            </w:r>
            <w:r w:rsidR="003817A1" w:rsidRPr="00A37BDE">
              <w:rPr>
                <w:rFonts w:eastAsia="標楷體" w:hint="eastAsia"/>
              </w:rPr>
              <w:t>：</w:t>
            </w:r>
            <w:r w:rsidR="003817A1" w:rsidRPr="00A37BDE">
              <w:rPr>
                <w:rFonts w:eastAsia="標楷體" w:hint="eastAsia"/>
              </w:rPr>
              <w:t>02-274</w:t>
            </w:r>
            <w:r w:rsidR="00A37BDE" w:rsidRPr="00A37BDE">
              <w:rPr>
                <w:rFonts w:eastAsia="標楷體" w:hint="eastAsia"/>
              </w:rPr>
              <w:t>25342</w:t>
            </w:r>
            <w:r w:rsidR="003817A1" w:rsidRPr="00A37BDE">
              <w:rPr>
                <w:rFonts w:eastAsia="標楷體" w:hint="eastAsia"/>
              </w:rPr>
              <w:t>；</w:t>
            </w:r>
            <w:r w:rsidR="003817A1" w:rsidRPr="00A37BDE">
              <w:rPr>
                <w:rFonts w:eastAsia="標楷體"/>
              </w:rPr>
              <w:br/>
            </w:r>
            <w:r w:rsidR="003817A1" w:rsidRPr="00A37BDE">
              <w:rPr>
                <w:rFonts w:eastAsia="標楷體" w:hint="eastAsia"/>
              </w:rPr>
              <w:t>Email</w:t>
            </w:r>
            <w:r w:rsidR="003817A1" w:rsidRPr="00A37BDE">
              <w:rPr>
                <w:rFonts w:eastAsia="標楷體" w:hAnsi="標楷體" w:hint="eastAsia"/>
                <w:b/>
              </w:rPr>
              <w:t>：</w:t>
            </w:r>
            <w:hyperlink r:id="rId8" w:history="1">
              <w:r w:rsidR="00A37BDE" w:rsidRPr="00A37BDE">
                <w:rPr>
                  <w:rStyle w:val="a6"/>
                </w:rPr>
                <w:t>teresa</w:t>
              </w:r>
              <w:r w:rsidR="00A37BDE" w:rsidRPr="00A37BDE">
                <w:rPr>
                  <w:rStyle w:val="a6"/>
                  <w:rFonts w:eastAsia="標楷體"/>
                </w:rPr>
                <w:t>@cieca.org.tw</w:t>
              </w:r>
            </w:hyperlink>
            <w:r w:rsidR="00A37BDE" w:rsidRPr="00A37BDE">
              <w:t xml:space="preserve"> / </w:t>
            </w:r>
            <w:hyperlink r:id="rId9" w:history="1">
              <w:r w:rsidR="00A37BDE" w:rsidRPr="001021B3">
                <w:rPr>
                  <w:rStyle w:val="a6"/>
                </w:rPr>
                <w:t>pedrowu@cieca.org.tw</w:t>
              </w:r>
            </w:hyperlink>
            <w:r w:rsidR="00A37BDE">
              <w:t xml:space="preserve"> </w:t>
            </w:r>
            <w:r w:rsidR="003817A1" w:rsidRPr="00A37BDE">
              <w:rPr>
                <w:rFonts w:eastAsia="標楷體" w:hint="eastAsia"/>
              </w:rPr>
              <w:t xml:space="preserve"> </w:t>
            </w:r>
          </w:p>
        </w:tc>
      </w:tr>
    </w:tbl>
    <w:p w14:paraId="77B21831" w14:textId="77777777" w:rsidR="003817A1" w:rsidRPr="00F0665A" w:rsidRDefault="003817A1" w:rsidP="003817A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</w:t>
      </w:r>
      <w:r w:rsidRPr="00F0665A">
        <w:rPr>
          <w:rFonts w:ascii="標楷體" w:eastAsia="標楷體" w:hAnsi="標楷體" w:hint="eastAsia"/>
          <w:b/>
        </w:rPr>
        <w:t>備註：主辦單位保留審核廠商參團資格之權利</w:t>
      </w:r>
    </w:p>
    <w:sectPr w:rsidR="003817A1" w:rsidRPr="00F0665A" w:rsidSect="00D81675">
      <w:headerReference w:type="default" r:id="rId10"/>
      <w:pgSz w:w="12240" w:h="15840"/>
      <w:pgMar w:top="993" w:right="720" w:bottom="720" w:left="720" w:header="227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C771" w14:textId="77777777" w:rsidR="0052550D" w:rsidRDefault="0052550D" w:rsidP="00F74662">
      <w:r>
        <w:separator/>
      </w:r>
    </w:p>
  </w:endnote>
  <w:endnote w:type="continuationSeparator" w:id="0">
    <w:p w14:paraId="30D0D81F" w14:textId="77777777" w:rsidR="0052550D" w:rsidRDefault="0052550D" w:rsidP="00F7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行楷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7F29" w14:textId="77777777" w:rsidR="0052550D" w:rsidRDefault="0052550D" w:rsidP="00F74662">
      <w:r>
        <w:separator/>
      </w:r>
    </w:p>
  </w:footnote>
  <w:footnote w:type="continuationSeparator" w:id="0">
    <w:p w14:paraId="20FAA1C5" w14:textId="77777777" w:rsidR="0052550D" w:rsidRDefault="0052550D" w:rsidP="00F74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9188" w14:textId="77777777" w:rsidR="00CD708A" w:rsidRDefault="00CD708A" w:rsidP="00CD708A">
    <w:pPr>
      <w:pStyle w:val="a7"/>
      <w:spacing w:afterLines="50" w:after="120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00FABA" wp14:editId="2B9F9E98">
              <wp:simplePos x="0" y="0"/>
              <wp:positionH relativeFrom="column">
                <wp:posOffset>297815</wp:posOffset>
              </wp:positionH>
              <wp:positionV relativeFrom="paragraph">
                <wp:posOffset>-48895</wp:posOffset>
              </wp:positionV>
              <wp:extent cx="2990850" cy="400050"/>
              <wp:effectExtent l="0" t="0" r="0" b="0"/>
              <wp:wrapNone/>
              <wp:docPr id="9" name="文字方塊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EDA79" w14:textId="77777777" w:rsidR="00CD708A" w:rsidRPr="00C5090D" w:rsidRDefault="00CD708A" w:rsidP="00CD708A">
                          <w:pPr>
                            <w:spacing w:beforeLines="20" w:before="48" w:line="240" w:lineRule="exact"/>
                            <w:jc w:val="distribute"/>
                            <w:rPr>
                              <w:rFonts w:ascii="標楷體" w:eastAsia="標楷體" w:hAnsi="標楷體"/>
                              <w:color w:val="00008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80"/>
                              <w:sz w:val="22"/>
                              <w:szCs w:val="22"/>
                            </w:rPr>
                            <w:t>社團法人</w:t>
                          </w:r>
                          <w:r w:rsidRPr="00C5090D">
                            <w:rPr>
                              <w:rFonts w:ascii="標楷體" w:eastAsia="標楷體" w:hAnsi="標楷體"/>
                              <w:color w:val="000080"/>
                              <w:sz w:val="22"/>
                              <w:szCs w:val="22"/>
                            </w:rPr>
                            <w:t>中華民國國際經濟合作協會</w:t>
                          </w:r>
                        </w:p>
                        <w:p w14:paraId="5950597A" w14:textId="77777777" w:rsidR="00CD708A" w:rsidRPr="00A43F6C" w:rsidRDefault="00CD708A" w:rsidP="00CD708A">
                          <w:pPr>
                            <w:snapToGrid w:val="0"/>
                            <w:spacing w:line="240" w:lineRule="exact"/>
                            <w:jc w:val="distribute"/>
                            <w:rPr>
                              <w:sz w:val="16"/>
                              <w:szCs w:val="16"/>
                            </w:rPr>
                          </w:pPr>
                          <w:r w:rsidRPr="00A43F6C">
                            <w:rPr>
                              <w:rFonts w:ascii="Arial Narrow" w:eastAsia="文鼎粗行楷" w:hAnsi="Arial Narrow"/>
                              <w:color w:val="000080"/>
                              <w:sz w:val="16"/>
                              <w:szCs w:val="16"/>
                            </w:rPr>
                            <w:t>Chinese International Economic Cooperation Association</w:t>
                          </w:r>
                          <w:r>
                            <w:rPr>
                              <w:rFonts w:ascii="Arial Narrow" w:eastAsia="文鼎粗行楷" w:hAnsi="Arial Narrow"/>
                              <w:color w:val="000080"/>
                              <w:sz w:val="16"/>
                              <w:szCs w:val="16"/>
                            </w:rPr>
                            <w:t xml:space="preserve"> (CIECA), </w:t>
                          </w:r>
                          <w:r>
                            <w:rPr>
                              <w:rFonts w:ascii="Arial Narrow" w:eastAsia="文鼎粗行楷" w:hAnsi="Arial Narrow" w:hint="eastAsia"/>
                              <w:color w:val="00008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 Narrow" w:eastAsia="文鼎粗行楷" w:hAnsi="Arial Narrow"/>
                              <w:color w:val="000080"/>
                              <w:sz w:val="16"/>
                              <w:szCs w:val="16"/>
                            </w:rPr>
                            <w:t>aiwan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00FABA" id="_x0000_t202" coordsize="21600,21600" o:spt="202" path="m,l,21600r21600,l21600,xe">
              <v:stroke joinstyle="miter"/>
              <v:path gradientshapeok="t" o:connecttype="rect"/>
            </v:shapetype>
            <v:shape id="文字方塊 9" o:spid="_x0000_s1028" type="#_x0000_t202" style="position:absolute;margin-left:23.45pt;margin-top:-3.85pt;width:235.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" stroked="f">
              <v:textbox>
                <w:txbxContent>
                  <w:p w14:paraId="6F3EDA79" w14:textId="77777777" w:rsidR="00CD708A" w:rsidRPr="00C5090D" w:rsidRDefault="00CD708A" w:rsidP="00CD708A">
                    <w:pPr>
                      <w:spacing w:beforeLines="20" w:before="48" w:line="240" w:lineRule="exact"/>
                      <w:jc w:val="distribute"/>
                      <w:rPr>
                        <w:rFonts w:ascii="標楷體" w:eastAsia="標楷體" w:hAnsi="標楷體"/>
                        <w:color w:val="000080"/>
                        <w:sz w:val="22"/>
                        <w:szCs w:val="22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80"/>
                        <w:sz w:val="22"/>
                        <w:szCs w:val="22"/>
                      </w:rPr>
                      <w:t>社團法人</w:t>
                    </w:r>
                    <w:r w:rsidRPr="00C5090D">
                      <w:rPr>
                        <w:rFonts w:ascii="標楷體" w:eastAsia="標楷體" w:hAnsi="標楷體"/>
                        <w:color w:val="000080"/>
                        <w:sz w:val="22"/>
                        <w:szCs w:val="22"/>
                      </w:rPr>
                      <w:t>中華民國國際經濟合作協會</w:t>
                    </w:r>
                  </w:p>
                  <w:p w14:paraId="5950597A" w14:textId="77777777" w:rsidR="00CD708A" w:rsidRPr="00A43F6C" w:rsidRDefault="00CD708A" w:rsidP="00CD708A">
                    <w:pPr>
                      <w:snapToGrid w:val="0"/>
                      <w:spacing w:line="240" w:lineRule="exact"/>
                      <w:jc w:val="distribute"/>
                      <w:rPr>
                        <w:sz w:val="16"/>
                        <w:szCs w:val="16"/>
                      </w:rPr>
                    </w:pPr>
                    <w:r w:rsidRPr="00A43F6C">
                      <w:rPr>
                        <w:rFonts w:ascii="Arial Narrow" w:eastAsia="文鼎粗行楷" w:hAnsi="Arial Narrow"/>
                        <w:color w:val="000080"/>
                        <w:sz w:val="16"/>
                        <w:szCs w:val="16"/>
                      </w:rPr>
                      <w:t>Chinese International Economic Cooperation Association</w:t>
                    </w:r>
                    <w:r>
                      <w:rPr>
                        <w:rFonts w:ascii="Arial Narrow" w:eastAsia="文鼎粗行楷" w:hAnsi="Arial Narrow"/>
                        <w:color w:val="000080"/>
                        <w:sz w:val="16"/>
                        <w:szCs w:val="16"/>
                      </w:rPr>
                      <w:t xml:space="preserve"> (CIECA), </w:t>
                    </w:r>
                    <w:r>
                      <w:rPr>
                        <w:rFonts w:ascii="Arial Narrow" w:eastAsia="文鼎粗行楷" w:hAnsi="Arial Narrow" w:hint="eastAsia"/>
                        <w:color w:val="00008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 Narrow" w:eastAsia="文鼎粗行楷" w:hAnsi="Arial Narrow"/>
                        <w:color w:val="000080"/>
                        <w:sz w:val="16"/>
                        <w:szCs w:val="16"/>
                      </w:rPr>
                      <w:t>aiwan</w:t>
                    </w:r>
                  </w:p>
                </w:txbxContent>
              </v:textbox>
            </v:shape>
          </w:pict>
        </mc:Fallback>
      </mc:AlternateContent>
    </w:r>
    <w:r w:rsidRPr="003817A1">
      <w:rPr>
        <w:rFonts w:ascii="微軟正黑體" w:eastAsia="微軟正黑體" w:hAnsi="微軟正黑體"/>
        <w:b/>
        <w:bCs/>
        <w:noProof/>
        <w:color w:val="000000"/>
      </w:rPr>
      <w:drawing>
        <wp:anchor distT="0" distB="0" distL="114300" distR="114300" simplePos="0" relativeHeight="251665408" behindDoc="1" locked="0" layoutInCell="1" allowOverlap="1" wp14:anchorId="2593EBB6" wp14:editId="36C66B53">
          <wp:simplePos x="0" y="0"/>
          <wp:positionH relativeFrom="column">
            <wp:posOffset>95250</wp:posOffset>
          </wp:positionH>
          <wp:positionV relativeFrom="paragraph">
            <wp:posOffset>53975</wp:posOffset>
          </wp:positionV>
          <wp:extent cx="213360" cy="250190"/>
          <wp:effectExtent l="0" t="0" r="0" b="0"/>
          <wp:wrapTight wrapText="bothSides">
            <wp:wrapPolygon edited="0">
              <wp:start x="0" y="0"/>
              <wp:lineTo x="0" y="19736"/>
              <wp:lineTo x="19286" y="19736"/>
              <wp:lineTo x="19286" y="0"/>
              <wp:lineTo x="0" y="0"/>
            </wp:wrapPolygon>
          </wp:wrapTight>
          <wp:docPr id="10" name="圖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126A2" w14:textId="712D040A" w:rsidR="00D81675" w:rsidRPr="00CD708A" w:rsidRDefault="00CD708A" w:rsidP="00CD708A">
    <w:pPr>
      <w:pStyle w:val="a7"/>
    </w:pPr>
    <w:r>
      <w:rPr>
        <w:rFonts w:eastAsia="標楷體" w:hAnsi="Calibri" w:hint="eastAsia"/>
        <w:sz w:val="22"/>
        <w:szCs w:val="22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6684"/>
    <w:multiLevelType w:val="hybridMultilevel"/>
    <w:tmpl w:val="A04C20D2"/>
    <w:lvl w:ilvl="0" w:tplc="8FDA1D7C">
      <w:start w:val="1"/>
      <w:numFmt w:val="upperLetter"/>
      <w:lvlText w:val="(%1)"/>
      <w:lvlJc w:val="left"/>
      <w:pPr>
        <w:ind w:left="521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21" w:hanging="480"/>
      </w:pPr>
    </w:lvl>
    <w:lvl w:ilvl="2" w:tplc="0409001B" w:tentative="1">
      <w:start w:val="1"/>
      <w:numFmt w:val="lowerRoman"/>
      <w:lvlText w:val="%3."/>
      <w:lvlJc w:val="right"/>
      <w:pPr>
        <w:ind w:left="1601" w:hanging="480"/>
      </w:pPr>
    </w:lvl>
    <w:lvl w:ilvl="3" w:tplc="0409000F" w:tentative="1">
      <w:start w:val="1"/>
      <w:numFmt w:val="decimal"/>
      <w:lvlText w:val="%4."/>
      <w:lvlJc w:val="left"/>
      <w:pPr>
        <w:ind w:left="20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1" w:hanging="480"/>
      </w:pPr>
    </w:lvl>
    <w:lvl w:ilvl="5" w:tplc="0409001B" w:tentative="1">
      <w:start w:val="1"/>
      <w:numFmt w:val="lowerRoman"/>
      <w:lvlText w:val="%6."/>
      <w:lvlJc w:val="right"/>
      <w:pPr>
        <w:ind w:left="3041" w:hanging="480"/>
      </w:pPr>
    </w:lvl>
    <w:lvl w:ilvl="6" w:tplc="0409000F" w:tentative="1">
      <w:start w:val="1"/>
      <w:numFmt w:val="decimal"/>
      <w:lvlText w:val="%7."/>
      <w:lvlJc w:val="left"/>
      <w:pPr>
        <w:ind w:left="35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1" w:hanging="480"/>
      </w:pPr>
    </w:lvl>
    <w:lvl w:ilvl="8" w:tplc="0409001B" w:tentative="1">
      <w:start w:val="1"/>
      <w:numFmt w:val="lowerRoman"/>
      <w:lvlText w:val="%9."/>
      <w:lvlJc w:val="right"/>
      <w:pPr>
        <w:ind w:left="4481" w:hanging="480"/>
      </w:pPr>
    </w:lvl>
  </w:abstractNum>
  <w:abstractNum w:abstractNumId="1" w15:restartNumberingAfterBreak="0">
    <w:nsid w:val="4F897E38"/>
    <w:multiLevelType w:val="hybridMultilevel"/>
    <w:tmpl w:val="907EB0FC"/>
    <w:lvl w:ilvl="0" w:tplc="9858D5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240505F"/>
    <w:multiLevelType w:val="hybridMultilevel"/>
    <w:tmpl w:val="3D5C7482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num w:numId="1" w16cid:durableId="1047417669">
    <w:abstractNumId w:val="2"/>
  </w:num>
  <w:num w:numId="2" w16cid:durableId="58478275">
    <w:abstractNumId w:val="0"/>
  </w:num>
  <w:num w:numId="3" w16cid:durableId="916477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o:colormru v:ext="edit" colors="black,#777"/>
      <o:colormenu v:ext="edit" fillcolor="none [2092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cwNTc2tzQ0MjExMDFX0lEKTi0uzszPAykwrAUAYJvw0SwAAAA="/>
  </w:docVars>
  <w:rsids>
    <w:rsidRoot w:val="00467F3B"/>
    <w:rsid w:val="000902C2"/>
    <w:rsid w:val="00091F30"/>
    <w:rsid w:val="000A4DFC"/>
    <w:rsid w:val="000D7291"/>
    <w:rsid w:val="0013024C"/>
    <w:rsid w:val="0015227E"/>
    <w:rsid w:val="001A3B2E"/>
    <w:rsid w:val="001F23E5"/>
    <w:rsid w:val="001F6131"/>
    <w:rsid w:val="00227C23"/>
    <w:rsid w:val="00244BEE"/>
    <w:rsid w:val="002B5A3A"/>
    <w:rsid w:val="002C7AA2"/>
    <w:rsid w:val="002E36F0"/>
    <w:rsid w:val="003016C0"/>
    <w:rsid w:val="003334F6"/>
    <w:rsid w:val="00354545"/>
    <w:rsid w:val="00362B4F"/>
    <w:rsid w:val="00371BE1"/>
    <w:rsid w:val="003817A1"/>
    <w:rsid w:val="00387BA9"/>
    <w:rsid w:val="00400154"/>
    <w:rsid w:val="0040216E"/>
    <w:rsid w:val="00404032"/>
    <w:rsid w:val="004054C7"/>
    <w:rsid w:val="00426D8E"/>
    <w:rsid w:val="00467F3B"/>
    <w:rsid w:val="00487D48"/>
    <w:rsid w:val="00497EE4"/>
    <w:rsid w:val="004C0014"/>
    <w:rsid w:val="004C1879"/>
    <w:rsid w:val="004D07DC"/>
    <w:rsid w:val="005119E9"/>
    <w:rsid w:val="0052550D"/>
    <w:rsid w:val="00551120"/>
    <w:rsid w:val="00561396"/>
    <w:rsid w:val="005A29F2"/>
    <w:rsid w:val="005B3690"/>
    <w:rsid w:val="005C1DB0"/>
    <w:rsid w:val="005E1B97"/>
    <w:rsid w:val="00600BB8"/>
    <w:rsid w:val="00631D98"/>
    <w:rsid w:val="00661B90"/>
    <w:rsid w:val="006D171F"/>
    <w:rsid w:val="00701766"/>
    <w:rsid w:val="00702A42"/>
    <w:rsid w:val="00717FB8"/>
    <w:rsid w:val="007336C3"/>
    <w:rsid w:val="00736438"/>
    <w:rsid w:val="00760EBD"/>
    <w:rsid w:val="00761725"/>
    <w:rsid w:val="0077326C"/>
    <w:rsid w:val="00777BD3"/>
    <w:rsid w:val="007A7321"/>
    <w:rsid w:val="007A779E"/>
    <w:rsid w:val="007C16BF"/>
    <w:rsid w:val="00811893"/>
    <w:rsid w:val="008246BA"/>
    <w:rsid w:val="008631AD"/>
    <w:rsid w:val="008A5065"/>
    <w:rsid w:val="008B614B"/>
    <w:rsid w:val="009376A0"/>
    <w:rsid w:val="009B2F28"/>
    <w:rsid w:val="009D4284"/>
    <w:rsid w:val="009F1DF9"/>
    <w:rsid w:val="00A033B5"/>
    <w:rsid w:val="00A31C7F"/>
    <w:rsid w:val="00A37BDE"/>
    <w:rsid w:val="00AB0F16"/>
    <w:rsid w:val="00AB7E27"/>
    <w:rsid w:val="00AC151A"/>
    <w:rsid w:val="00AE4014"/>
    <w:rsid w:val="00AE7339"/>
    <w:rsid w:val="00AE7B77"/>
    <w:rsid w:val="00B04728"/>
    <w:rsid w:val="00B16AD7"/>
    <w:rsid w:val="00B5297E"/>
    <w:rsid w:val="00B77939"/>
    <w:rsid w:val="00B805D6"/>
    <w:rsid w:val="00B84641"/>
    <w:rsid w:val="00B84655"/>
    <w:rsid w:val="00BA52FD"/>
    <w:rsid w:val="00BA6BA1"/>
    <w:rsid w:val="00C031D2"/>
    <w:rsid w:val="00C7629A"/>
    <w:rsid w:val="00CD708A"/>
    <w:rsid w:val="00D115DC"/>
    <w:rsid w:val="00D51099"/>
    <w:rsid w:val="00D51908"/>
    <w:rsid w:val="00D56C42"/>
    <w:rsid w:val="00D74B35"/>
    <w:rsid w:val="00D75D95"/>
    <w:rsid w:val="00D81675"/>
    <w:rsid w:val="00DA4ECC"/>
    <w:rsid w:val="00E563EC"/>
    <w:rsid w:val="00E80B1A"/>
    <w:rsid w:val="00E82879"/>
    <w:rsid w:val="00EB10CB"/>
    <w:rsid w:val="00EB3E8B"/>
    <w:rsid w:val="00EF7A40"/>
    <w:rsid w:val="00F110AC"/>
    <w:rsid w:val="00F62FEE"/>
    <w:rsid w:val="00F74662"/>
    <w:rsid w:val="00F759CC"/>
    <w:rsid w:val="00F80C7B"/>
    <w:rsid w:val="00F85E3A"/>
    <w:rsid w:val="00FD0DC6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o:colormru v:ext="edit" colors="black,#777"/>
      <o:colormenu v:ext="edit" fillcolor="none [2092]" strokecolor="none" shadowcolor="none"/>
    </o:shapedefaults>
    <o:shapelayout v:ext="edit">
      <o:idmap v:ext="edit" data="1"/>
    </o:shapelayout>
  </w:shapeDefaults>
  <w:decimalSymbol w:val="."/>
  <w:listSeparator w:val=","/>
  <w14:docId w14:val="0B535AFD"/>
  <w15:docId w15:val="{E4A7B94B-B2B9-4A42-B6C9-2FF9DCA3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uto"/>
        <w:ind w:firstLine="4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98"/>
    <w:pPr>
      <w:widowControl w:val="0"/>
      <w:spacing w:line="240" w:lineRule="auto"/>
      <w:ind w:firstLine="0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7F3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67F3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467F3B"/>
    <w:pPr>
      <w:widowControl w:val="0"/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0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80C7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uiPriority w:val="99"/>
    <w:rsid w:val="00F80C7B"/>
    <w:rPr>
      <w:color w:val="0000FF"/>
      <w:u w:val="single"/>
    </w:rPr>
  </w:style>
  <w:style w:type="character" w:customStyle="1" w:styleId="mediumtext1">
    <w:name w:val="medium_text1"/>
    <w:basedOn w:val="a0"/>
    <w:rsid w:val="00D56C42"/>
    <w:rPr>
      <w:sz w:val="24"/>
      <w:szCs w:val="24"/>
    </w:rPr>
  </w:style>
  <w:style w:type="paragraph" w:styleId="a7">
    <w:name w:val="header"/>
    <w:basedOn w:val="a"/>
    <w:link w:val="a8"/>
    <w:unhideWhenUsed/>
    <w:rsid w:val="00F7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74662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746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74662"/>
    <w:rPr>
      <w:rFonts w:ascii="Times New Roman" w:eastAsia="新細明體" w:hAnsi="Times New Roman" w:cs="Times New Roman"/>
      <w:sz w:val="20"/>
      <w:szCs w:val="20"/>
    </w:rPr>
  </w:style>
  <w:style w:type="paragraph" w:customStyle="1" w:styleId="Dates">
    <w:name w:val="Dates"/>
    <w:basedOn w:val="a"/>
    <w:rsid w:val="00551120"/>
    <w:pPr>
      <w:widowControl/>
    </w:pPr>
    <w:rPr>
      <w:rFonts w:ascii="Garamond" w:eastAsia="SimSun" w:hAnsi="Garamond" w:cs="Arial"/>
      <w:color w:val="17365D"/>
      <w:kern w:val="0"/>
      <w:sz w:val="20"/>
      <w:szCs w:val="20"/>
      <w:lang w:eastAsia="en-US"/>
    </w:rPr>
  </w:style>
  <w:style w:type="character" w:styleId="ab">
    <w:name w:val="Unresolved Mention"/>
    <w:basedOn w:val="a0"/>
    <w:uiPriority w:val="99"/>
    <w:semiHidden/>
    <w:unhideWhenUsed/>
    <w:rsid w:val="001F23E5"/>
    <w:rPr>
      <w:color w:val="605E5C"/>
      <w:shd w:val="clear" w:color="auto" w:fill="E1DFDD"/>
    </w:rPr>
  </w:style>
  <w:style w:type="table" w:styleId="ac">
    <w:name w:val="Table Grid"/>
    <w:basedOn w:val="a1"/>
    <w:uiPriority w:val="59"/>
    <w:rsid w:val="00B04728"/>
    <w:pPr>
      <w:spacing w:line="240" w:lineRule="auto"/>
      <w:ind w:firstLine="0"/>
      <w:jc w:val="left"/>
    </w:pPr>
    <w:rPr>
      <w:rFonts w:ascii="Calibri" w:eastAsia="新細明體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sa@ciec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drowu@cieca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藍色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C749F-A99B-42ED-BDC0-6061359CC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</Words>
  <Characters>706</Characters>
  <Application>Microsoft Office Word</Application>
  <DocSecurity>0</DocSecurity>
  <Lines>5</Lines>
  <Paragraphs>1</Paragraphs>
  <ScaleCrop>false</ScaleCrop>
  <Company>Your Company Name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18</cp:revision>
  <cp:lastPrinted>2022-05-24T09:46:00Z</cp:lastPrinted>
  <dcterms:created xsi:type="dcterms:W3CDTF">2022-05-24T07:42:00Z</dcterms:created>
  <dcterms:modified xsi:type="dcterms:W3CDTF">2022-05-25T05:23:00Z</dcterms:modified>
</cp:coreProperties>
</file>